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8" w:rsidRDefault="00663688" w:rsidP="0066368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63688" w:rsidRDefault="00663688" w:rsidP="0066368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20260F" w:rsidRDefault="0020260F" w:rsidP="00663688">
      <w:pPr>
        <w:spacing w:line="260" w:lineRule="exact"/>
        <w:jc w:val="center"/>
        <w:rPr>
          <w:b/>
          <w:sz w:val="28"/>
          <w:szCs w:val="28"/>
        </w:rPr>
      </w:pPr>
    </w:p>
    <w:p w:rsidR="00AD4362" w:rsidRPr="00AD4362" w:rsidRDefault="00AD4362" w:rsidP="00AD4362">
      <w:pPr>
        <w:spacing w:line="260" w:lineRule="exact"/>
        <w:jc w:val="center"/>
        <w:rPr>
          <w:b/>
          <w:color w:val="000000" w:themeColor="text1"/>
          <w:sz w:val="28"/>
          <w:szCs w:val="28"/>
        </w:rPr>
      </w:pPr>
      <w:r w:rsidRPr="00AD4362">
        <w:rPr>
          <w:b/>
          <w:sz w:val="28"/>
          <w:szCs w:val="28"/>
        </w:rPr>
        <w:t>«</w:t>
      </w:r>
      <w:r w:rsidRPr="00AD4362">
        <w:rPr>
          <w:b/>
          <w:color w:val="000000" w:themeColor="text1"/>
          <w:sz w:val="28"/>
          <w:szCs w:val="28"/>
        </w:rPr>
        <w:t xml:space="preserve">Безопасность в муниципальном образовании «Город Всеволожск» </w:t>
      </w:r>
    </w:p>
    <w:p w:rsidR="00AD4362" w:rsidRPr="00AD4362" w:rsidRDefault="00AD4362" w:rsidP="00AD4362">
      <w:pPr>
        <w:spacing w:line="260" w:lineRule="exact"/>
        <w:jc w:val="center"/>
        <w:rPr>
          <w:b/>
          <w:color w:val="000000" w:themeColor="text1"/>
          <w:sz w:val="28"/>
          <w:szCs w:val="28"/>
        </w:rPr>
      </w:pPr>
      <w:r w:rsidRPr="00AD4362">
        <w:rPr>
          <w:b/>
          <w:color w:val="000000" w:themeColor="text1"/>
          <w:sz w:val="28"/>
          <w:szCs w:val="28"/>
        </w:rPr>
        <w:t>на 2020-2024 годы</w:t>
      </w:r>
    </w:p>
    <w:p w:rsidR="00AD4362" w:rsidRDefault="00AD4362" w:rsidP="00AD4362">
      <w:pPr>
        <w:spacing w:line="260" w:lineRule="exact"/>
        <w:jc w:val="center"/>
        <w:rPr>
          <w:color w:val="000000" w:themeColor="text1"/>
          <w:sz w:val="28"/>
          <w:szCs w:val="28"/>
        </w:rPr>
      </w:pPr>
    </w:p>
    <w:p w:rsidR="00AD4362" w:rsidRDefault="00AD4362" w:rsidP="00AD4362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AD4362" w:rsidRDefault="00AD4362" w:rsidP="00AD4362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AD4362" w:rsidRPr="00AD4362" w:rsidRDefault="00AD4362" w:rsidP="001758CE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 П</w:t>
      </w:r>
      <w:r w:rsidRPr="00526793">
        <w:rPr>
          <w:color w:val="000000" w:themeColor="text1"/>
          <w:sz w:val="28"/>
          <w:szCs w:val="28"/>
        </w:rPr>
        <w:t>остановление администрации муниципального образования «Всеволожский муниципальный район» Ленинградской области от 10.12.2019 №4011</w:t>
      </w:r>
      <w:r>
        <w:rPr>
          <w:sz w:val="28"/>
          <w:szCs w:val="28"/>
        </w:rPr>
        <w:t xml:space="preserve">, постановления о внесении изменений от </w:t>
      </w:r>
      <w:r w:rsidR="009313D9">
        <w:rPr>
          <w:sz w:val="28"/>
          <w:szCs w:val="28"/>
        </w:rPr>
        <w:t>02.09.2020 №2770</w:t>
      </w:r>
    </w:p>
    <w:p w:rsidR="00AD4362" w:rsidRDefault="00AD4362" w:rsidP="00AD4362">
      <w:pPr>
        <w:ind w:firstLine="708"/>
        <w:jc w:val="both"/>
        <w:rPr>
          <w:sz w:val="28"/>
          <w:szCs w:val="28"/>
        </w:rPr>
      </w:pPr>
    </w:p>
    <w:p w:rsidR="00AD4362" w:rsidRDefault="00AD4362" w:rsidP="00AD4362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9D4">
        <w:rPr>
          <w:sz w:val="28"/>
          <w:szCs w:val="28"/>
        </w:rPr>
        <w:t>Текстовая часть в произвольной форме по программе.</w:t>
      </w:r>
    </w:p>
    <w:p w:rsidR="00D40790" w:rsidRDefault="00D40790" w:rsidP="00AD4362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</w:p>
    <w:p w:rsidR="005645EC" w:rsidRPr="005645EC" w:rsidRDefault="005645EC" w:rsidP="005645EC">
      <w:pPr>
        <w:ind w:firstLine="709"/>
        <w:jc w:val="both"/>
        <w:rPr>
          <w:sz w:val="28"/>
          <w:szCs w:val="28"/>
        </w:rPr>
      </w:pPr>
      <w:r w:rsidRPr="005645EC">
        <w:rPr>
          <w:sz w:val="28"/>
          <w:szCs w:val="28"/>
        </w:rPr>
        <w:t xml:space="preserve">В целях обеспечения защиты населения и территории МО «Город Всеволожск» органы местного самоуправления, в пределах своей компетенции, в приоритетном порядке </w:t>
      </w:r>
      <w:r>
        <w:rPr>
          <w:sz w:val="28"/>
          <w:szCs w:val="28"/>
        </w:rPr>
        <w:t xml:space="preserve">реализуют практические и </w:t>
      </w:r>
      <w:r w:rsidRPr="005645EC">
        <w:rPr>
          <w:sz w:val="28"/>
          <w:szCs w:val="28"/>
        </w:rPr>
        <w:t>профилактические</w:t>
      </w:r>
      <w:r>
        <w:rPr>
          <w:sz w:val="28"/>
          <w:szCs w:val="28"/>
        </w:rPr>
        <w:t xml:space="preserve"> мероприятия</w:t>
      </w:r>
      <w:r w:rsidRPr="005645EC">
        <w:rPr>
          <w:sz w:val="28"/>
          <w:szCs w:val="28"/>
        </w:rPr>
        <w:t>, в том числе воспитательные и пропагандистские меры, направленные на предупреждение и ликвидацию последствий чрезвычайных ситуаций природного и техногенного характера.</w:t>
      </w:r>
    </w:p>
    <w:p w:rsidR="00D40790" w:rsidRPr="008568A9" w:rsidRDefault="00D40790" w:rsidP="00D40790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муниципальной программе </w:t>
      </w:r>
      <w:r w:rsidRPr="008568A9">
        <w:rPr>
          <w:color w:val="000000"/>
          <w:sz w:val="28"/>
          <w:szCs w:val="28"/>
        </w:rPr>
        <w:t>«Безопасность в муниципальном образовании «Город Всеволожск» на 2020-2024 годы»</w:t>
      </w:r>
      <w:r>
        <w:rPr>
          <w:color w:val="000000"/>
          <w:sz w:val="28"/>
          <w:szCs w:val="28"/>
        </w:rPr>
        <w:t xml:space="preserve"> в 2020 году были проведены мероприятия</w:t>
      </w:r>
      <w:r>
        <w:rPr>
          <w:sz w:val="28"/>
          <w:szCs w:val="28"/>
        </w:rPr>
        <w:t>, позволяющие сделать более безопасной жизнедеятельность людей:</w:t>
      </w:r>
    </w:p>
    <w:p w:rsidR="00D40790" w:rsidRDefault="00D40790" w:rsidP="00D40790">
      <w:pPr>
        <w:ind w:firstLine="567"/>
        <w:jc w:val="both"/>
        <w:rPr>
          <w:sz w:val="28"/>
          <w:szCs w:val="28"/>
        </w:rPr>
      </w:pPr>
      <w:r w:rsidRPr="00671F30">
        <w:rPr>
          <w:sz w:val="28"/>
          <w:szCs w:val="28"/>
        </w:rPr>
        <w:t>-</w:t>
      </w:r>
      <w:r w:rsidRPr="00671F30">
        <w:rPr>
          <w:color w:val="000000"/>
          <w:sz w:val="28"/>
          <w:szCs w:val="28"/>
        </w:rPr>
        <w:t xml:space="preserve">оказание услуг по эксплуатационно-техническому обслуживанию          и восстановлению работоспособности </w:t>
      </w:r>
      <w:r w:rsidRPr="00671F30">
        <w:rPr>
          <w:sz w:val="28"/>
          <w:szCs w:val="28"/>
        </w:rPr>
        <w:t xml:space="preserve">АПК АИС «Безопасный город» на сумму </w:t>
      </w:r>
      <w:r w:rsidRPr="00671F30">
        <w:rPr>
          <w:color w:val="000000"/>
          <w:sz w:val="28"/>
          <w:szCs w:val="28"/>
        </w:rPr>
        <w:t>895 000,00 (восемьсот девяносто пять тысяч) рублей 00 копеек.</w:t>
      </w:r>
      <w:r w:rsidRPr="00671F30">
        <w:rPr>
          <w:sz w:val="28"/>
          <w:szCs w:val="28"/>
        </w:rPr>
        <w:t xml:space="preserve"> На данный момент на обслуживании находятся  44 камеры видеонаблюдения, установленные в общественных местах и оживленных перекрестках, запитанные через 20 шкафов управления, в основном установленных на опорах ЛЭП, 4,5 км </w:t>
      </w:r>
      <w:proofErr w:type="spellStart"/>
      <w:r w:rsidRPr="00671F30">
        <w:rPr>
          <w:sz w:val="28"/>
          <w:szCs w:val="28"/>
        </w:rPr>
        <w:t>волоконнооптических</w:t>
      </w:r>
      <w:proofErr w:type="spellEnd"/>
      <w:r w:rsidRPr="00671F30">
        <w:rPr>
          <w:sz w:val="28"/>
          <w:szCs w:val="28"/>
        </w:rPr>
        <w:t xml:space="preserve"> линий связи в подземных коммуникациях и около 15 км подвешенных по опорам ЛЭП, 25 единиц  соединительных муфт на опорах ЛЭП;</w:t>
      </w:r>
    </w:p>
    <w:p w:rsidR="00D40790" w:rsidRPr="009E31B3" w:rsidRDefault="00D40790" w:rsidP="00D40790">
      <w:pPr>
        <w:ind w:firstLine="567"/>
        <w:jc w:val="both"/>
        <w:rPr>
          <w:sz w:val="28"/>
          <w:szCs w:val="28"/>
        </w:rPr>
      </w:pPr>
      <w:r w:rsidRPr="009E31B3">
        <w:rPr>
          <w:sz w:val="28"/>
          <w:szCs w:val="28"/>
        </w:rPr>
        <w:t xml:space="preserve">-проектирование и выполнение работ по внедрению правоохранительного сегмента АПК АИС «Безопасный Город» в городе Всеволожске на сумму </w:t>
      </w:r>
      <w:r w:rsidRPr="009E31B3">
        <w:rPr>
          <w:color w:val="000000"/>
          <w:sz w:val="28"/>
          <w:szCs w:val="28"/>
        </w:rPr>
        <w:t>2 799 570, 36 (Два миллиона семьсот девяносто девять тысяч</w:t>
      </w:r>
      <w:r>
        <w:rPr>
          <w:color w:val="000000"/>
          <w:sz w:val="28"/>
          <w:szCs w:val="28"/>
        </w:rPr>
        <w:t xml:space="preserve"> </w:t>
      </w:r>
      <w:r w:rsidRPr="009E31B3">
        <w:rPr>
          <w:color w:val="000000"/>
          <w:sz w:val="28"/>
          <w:szCs w:val="28"/>
        </w:rPr>
        <w:t>пятьсот семьдесят) рублей 36 копеек</w:t>
      </w:r>
      <w:r>
        <w:rPr>
          <w:color w:val="000000"/>
          <w:sz w:val="28"/>
          <w:szCs w:val="28"/>
        </w:rPr>
        <w:t>;</w:t>
      </w:r>
    </w:p>
    <w:p w:rsidR="00D40790" w:rsidRPr="00671F30" w:rsidRDefault="00D40790" w:rsidP="00D40790">
      <w:pPr>
        <w:ind w:firstLine="567"/>
        <w:jc w:val="both"/>
        <w:rPr>
          <w:iCs/>
          <w:snapToGrid w:val="0"/>
          <w:sz w:val="28"/>
          <w:szCs w:val="28"/>
        </w:rPr>
      </w:pPr>
      <w:r w:rsidRPr="00671F30">
        <w:rPr>
          <w:sz w:val="28"/>
          <w:szCs w:val="28"/>
        </w:rPr>
        <w:t>-</w:t>
      </w:r>
      <w:r w:rsidRPr="00671F30">
        <w:rPr>
          <w:bCs/>
          <w:color w:val="000000"/>
          <w:sz w:val="28"/>
          <w:szCs w:val="28"/>
        </w:rPr>
        <w:t>оказание услуг по эксплуатационно-</w:t>
      </w:r>
      <w:r w:rsidRPr="00671F30">
        <w:rPr>
          <w:iCs/>
          <w:snapToGrid w:val="0"/>
          <w:sz w:val="28"/>
          <w:szCs w:val="28"/>
        </w:rPr>
        <w:t xml:space="preserve">техническому обслуживанию местной системы оповещения на территории МО «Город Всеволожск» в составе 12 </w:t>
      </w:r>
      <w:proofErr w:type="spellStart"/>
      <w:r w:rsidRPr="00671F30">
        <w:rPr>
          <w:iCs/>
          <w:snapToGrid w:val="0"/>
          <w:sz w:val="28"/>
          <w:szCs w:val="28"/>
        </w:rPr>
        <w:t>электросирен</w:t>
      </w:r>
      <w:proofErr w:type="spellEnd"/>
      <w:r w:rsidRPr="00671F30">
        <w:rPr>
          <w:iCs/>
          <w:snapToGrid w:val="0"/>
          <w:sz w:val="28"/>
          <w:szCs w:val="28"/>
        </w:rPr>
        <w:t xml:space="preserve"> в городе Всеволожске и 2 систем точечного оповещения населения </w:t>
      </w:r>
      <w:r w:rsidRPr="00671F30">
        <w:rPr>
          <w:sz w:val="28"/>
          <w:szCs w:val="28"/>
        </w:rPr>
        <w:t xml:space="preserve">в пос. </w:t>
      </w:r>
      <w:proofErr w:type="spellStart"/>
      <w:r w:rsidRPr="00671F30">
        <w:rPr>
          <w:sz w:val="28"/>
          <w:szCs w:val="28"/>
        </w:rPr>
        <w:t>Ковалево</w:t>
      </w:r>
      <w:proofErr w:type="spellEnd"/>
      <w:r w:rsidRPr="00671F30">
        <w:rPr>
          <w:sz w:val="28"/>
          <w:szCs w:val="28"/>
        </w:rPr>
        <w:t xml:space="preserve">, поселке Шестой километр и поселке </w:t>
      </w:r>
      <w:proofErr w:type="spellStart"/>
      <w:r w:rsidRPr="00671F30">
        <w:rPr>
          <w:sz w:val="28"/>
          <w:szCs w:val="28"/>
        </w:rPr>
        <w:t>Щеглово</w:t>
      </w:r>
      <w:proofErr w:type="spellEnd"/>
      <w:r w:rsidRPr="00671F30">
        <w:rPr>
          <w:sz w:val="28"/>
          <w:szCs w:val="28"/>
        </w:rPr>
        <w:t xml:space="preserve"> (</w:t>
      </w:r>
      <w:proofErr w:type="spellStart"/>
      <w:r w:rsidRPr="00671F30">
        <w:rPr>
          <w:sz w:val="28"/>
          <w:szCs w:val="28"/>
        </w:rPr>
        <w:t>торфопредприятие</w:t>
      </w:r>
      <w:proofErr w:type="spellEnd"/>
      <w:r w:rsidRPr="00671F30">
        <w:rPr>
          <w:sz w:val="28"/>
          <w:szCs w:val="28"/>
        </w:rPr>
        <w:t xml:space="preserve">) на сумму </w:t>
      </w:r>
      <w:r w:rsidRPr="00671F30">
        <w:rPr>
          <w:color w:val="212529"/>
          <w:sz w:val="28"/>
          <w:szCs w:val="28"/>
        </w:rPr>
        <w:t xml:space="preserve">370 000,00 </w:t>
      </w:r>
      <w:r w:rsidRPr="00671F30">
        <w:rPr>
          <w:color w:val="000000"/>
          <w:sz w:val="28"/>
          <w:szCs w:val="28"/>
        </w:rPr>
        <w:t>(Триста семьдесят тысяч) рублей 00 копеек</w:t>
      </w:r>
      <w:r w:rsidRPr="00671F30">
        <w:rPr>
          <w:sz w:val="28"/>
          <w:szCs w:val="28"/>
        </w:rPr>
        <w:t>;</w:t>
      </w:r>
    </w:p>
    <w:p w:rsidR="00D40790" w:rsidRPr="009E31B3" w:rsidRDefault="00D40790" w:rsidP="00D40790">
      <w:pPr>
        <w:shd w:val="clear" w:color="auto" w:fill="FFFFFF"/>
        <w:spacing w:line="269" w:lineRule="exact"/>
        <w:ind w:right="143" w:firstLine="567"/>
        <w:jc w:val="both"/>
        <w:rPr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 w:rsidRPr="009E31B3">
        <w:rPr>
          <w:sz w:val="28"/>
          <w:szCs w:val="28"/>
        </w:rPr>
        <w:t xml:space="preserve">выполнение работ по техническому обслуживанию и ремонту пожарных гидрантов на территории МО «Город Всеволожск» на сумму </w:t>
      </w:r>
      <w:r>
        <w:rPr>
          <w:sz w:val="28"/>
          <w:szCs w:val="28"/>
        </w:rPr>
        <w:t xml:space="preserve">      </w:t>
      </w:r>
      <w:r w:rsidRPr="009E31B3">
        <w:rPr>
          <w:color w:val="212529"/>
          <w:sz w:val="28"/>
          <w:szCs w:val="28"/>
        </w:rPr>
        <w:t xml:space="preserve">1 102 036, 06 </w:t>
      </w:r>
      <w:r w:rsidRPr="009E31B3">
        <w:rPr>
          <w:color w:val="000000"/>
          <w:sz w:val="28"/>
          <w:szCs w:val="28"/>
        </w:rPr>
        <w:t>(Один миллион сто две тысячи тридцать</w:t>
      </w:r>
      <w:r>
        <w:rPr>
          <w:color w:val="000000"/>
          <w:sz w:val="28"/>
          <w:szCs w:val="28"/>
        </w:rPr>
        <w:t xml:space="preserve"> </w:t>
      </w:r>
      <w:r w:rsidRPr="009E31B3">
        <w:rPr>
          <w:color w:val="000000"/>
          <w:sz w:val="28"/>
          <w:szCs w:val="28"/>
        </w:rPr>
        <w:t>шесть) рублей 06 копеек</w:t>
      </w:r>
      <w:r w:rsidRPr="009E31B3">
        <w:rPr>
          <w:sz w:val="28"/>
          <w:szCs w:val="28"/>
        </w:rPr>
        <w:t>;</w:t>
      </w:r>
    </w:p>
    <w:p w:rsidR="00D40790" w:rsidRDefault="00D40790" w:rsidP="00D40790">
      <w:pPr>
        <w:pStyle w:val="a4"/>
        <w:spacing w:line="25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5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65B2"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</w:t>
      </w:r>
      <w:r w:rsidRPr="00EC65B2">
        <w:rPr>
          <w:rFonts w:ascii="Times New Roman" w:hAnsi="Times New Roman" w:cs="Times New Roman"/>
          <w:color w:val="000000"/>
          <w:sz w:val="28"/>
          <w:szCs w:val="28"/>
        </w:rPr>
        <w:t xml:space="preserve">в пос. </w:t>
      </w:r>
      <w:proofErr w:type="spellStart"/>
      <w:r w:rsidRPr="00EC65B2">
        <w:rPr>
          <w:rFonts w:ascii="Times New Roman" w:hAnsi="Times New Roman" w:cs="Times New Roman"/>
          <w:color w:val="000000"/>
          <w:sz w:val="28"/>
          <w:szCs w:val="28"/>
        </w:rPr>
        <w:t>Ковалево</w:t>
      </w:r>
      <w:proofErr w:type="spellEnd"/>
      <w:r w:rsidRPr="00EC65B2">
        <w:rPr>
          <w:rFonts w:ascii="Times New Roman" w:hAnsi="Times New Roman" w:cs="Times New Roman"/>
          <w:color w:val="000000"/>
          <w:sz w:val="28"/>
          <w:szCs w:val="28"/>
        </w:rPr>
        <w:t xml:space="preserve"> (берег реки </w:t>
      </w:r>
      <w:proofErr w:type="spellStart"/>
      <w:r w:rsidRPr="00EC65B2">
        <w:rPr>
          <w:rFonts w:ascii="Times New Roman" w:hAnsi="Times New Roman" w:cs="Times New Roman"/>
          <w:color w:val="000000"/>
          <w:sz w:val="28"/>
          <w:szCs w:val="28"/>
        </w:rPr>
        <w:t>Зиньковка</w:t>
      </w:r>
      <w:proofErr w:type="spellEnd"/>
      <w:r w:rsidRPr="00EC65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C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площадки с твердым покрытием размерами 12 м x 12 м для установки </w:t>
      </w:r>
      <w:r w:rsidRPr="00EC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пожарных автомобилей с целью забора воды в любое время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сумму 489 742,22 (четыреста восемьдесят девять тысяч семьсот сорок две тысячи) рублей 22 копейки;</w:t>
      </w:r>
    </w:p>
    <w:p w:rsidR="00D40790" w:rsidRDefault="00D40790" w:rsidP="00D40790">
      <w:pPr>
        <w:pStyle w:val="a4"/>
        <w:spacing w:line="25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-закупка респираторов «АЛИНА–200», с целью выполнения мероприятий по гражданской обороне для обеспечения защиты органов дыхания персонала в различных аварийных ситуациях, в количестве 340 шт. на сумму 121 200,00 (сто двадцать одна тысяча двести) рублей 00 копеек;</w:t>
      </w:r>
    </w:p>
    <w:p w:rsidR="00D40790" w:rsidRPr="00EC65B2" w:rsidRDefault="00D40790" w:rsidP="00D40790">
      <w:pPr>
        <w:shd w:val="clear" w:color="auto" w:fill="FFFFFF"/>
        <w:spacing w:line="269" w:lineRule="exact"/>
        <w:ind w:right="143" w:firstLine="708"/>
        <w:jc w:val="both"/>
        <w:rPr>
          <w:color w:val="000000"/>
          <w:sz w:val="28"/>
          <w:szCs w:val="28"/>
        </w:rPr>
      </w:pPr>
      <w:r w:rsidRPr="00EC65B2">
        <w:rPr>
          <w:sz w:val="28"/>
          <w:szCs w:val="28"/>
        </w:rPr>
        <w:t xml:space="preserve">-оказание услуг по размещению рекламного материала </w:t>
      </w:r>
      <w:r w:rsidRPr="00EC65B2">
        <w:rPr>
          <w:color w:val="000000"/>
          <w:spacing w:val="-1"/>
          <w:sz w:val="28"/>
          <w:szCs w:val="28"/>
        </w:rPr>
        <w:t xml:space="preserve">с целью </w:t>
      </w:r>
      <w:r w:rsidRPr="00EC65B2">
        <w:rPr>
          <w:sz w:val="28"/>
          <w:szCs w:val="28"/>
        </w:rPr>
        <w:t xml:space="preserve">проведения систематической противопожарной пропаганды на сумму </w:t>
      </w:r>
      <w:r>
        <w:rPr>
          <w:sz w:val="28"/>
          <w:szCs w:val="28"/>
        </w:rPr>
        <w:t xml:space="preserve">        </w:t>
      </w:r>
      <w:r w:rsidRPr="00EC65B2">
        <w:rPr>
          <w:color w:val="212529"/>
          <w:sz w:val="28"/>
          <w:szCs w:val="28"/>
        </w:rPr>
        <w:t>59</w:t>
      </w:r>
      <w:r>
        <w:rPr>
          <w:color w:val="212529"/>
          <w:sz w:val="28"/>
          <w:szCs w:val="28"/>
        </w:rPr>
        <w:t> </w:t>
      </w:r>
      <w:r w:rsidRPr="00EC65B2">
        <w:rPr>
          <w:color w:val="212529"/>
          <w:sz w:val="28"/>
          <w:szCs w:val="28"/>
        </w:rPr>
        <w:t>279</w:t>
      </w:r>
      <w:r>
        <w:rPr>
          <w:color w:val="212529"/>
          <w:sz w:val="28"/>
          <w:szCs w:val="28"/>
        </w:rPr>
        <w:t>, 17</w:t>
      </w:r>
      <w:r w:rsidRPr="00EC65B2">
        <w:rPr>
          <w:color w:val="212529"/>
          <w:sz w:val="28"/>
          <w:szCs w:val="28"/>
        </w:rPr>
        <w:t xml:space="preserve"> </w:t>
      </w:r>
      <w:r w:rsidRPr="00EC65B2">
        <w:rPr>
          <w:color w:val="000000"/>
          <w:sz w:val="28"/>
          <w:szCs w:val="28"/>
        </w:rPr>
        <w:t>(Пятьдесят девять тысяч двести семьдесят</w:t>
      </w:r>
      <w:r>
        <w:rPr>
          <w:color w:val="000000"/>
          <w:sz w:val="28"/>
          <w:szCs w:val="28"/>
        </w:rPr>
        <w:t xml:space="preserve"> </w:t>
      </w:r>
      <w:r w:rsidRPr="00EC65B2">
        <w:rPr>
          <w:color w:val="000000"/>
          <w:sz w:val="28"/>
          <w:szCs w:val="28"/>
        </w:rPr>
        <w:t>девять) рублей 17 копеек</w:t>
      </w:r>
      <w:r>
        <w:rPr>
          <w:color w:val="000000"/>
          <w:sz w:val="28"/>
          <w:szCs w:val="28"/>
        </w:rPr>
        <w:t>;</w:t>
      </w:r>
    </w:p>
    <w:p w:rsidR="00D40790" w:rsidRDefault="00D40790" w:rsidP="00D40790">
      <w:pPr>
        <w:ind w:firstLine="708"/>
        <w:jc w:val="both"/>
        <w:rPr>
          <w:sz w:val="28"/>
          <w:szCs w:val="28"/>
        </w:rPr>
      </w:pPr>
      <w:r w:rsidRPr="008A4842">
        <w:rPr>
          <w:sz w:val="28"/>
          <w:szCs w:val="28"/>
        </w:rPr>
        <w:t>-</w:t>
      </w:r>
      <w:r>
        <w:rPr>
          <w:sz w:val="28"/>
          <w:szCs w:val="28"/>
        </w:rPr>
        <w:t>систематическое</w:t>
      </w:r>
      <w:r w:rsidRPr="008A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населения через местные </w:t>
      </w:r>
      <w:r w:rsidRPr="008A4842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массовой информации и сеть ИНТЕРНЕТ </w:t>
      </w:r>
      <w:r w:rsidRPr="008A4842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пожарной безопасности, безопасности людей на водных объектах и в быту.</w:t>
      </w:r>
    </w:p>
    <w:p w:rsidR="00537AB8" w:rsidRDefault="00537AB8" w:rsidP="00537AB8">
      <w:pPr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</w:p>
    <w:p w:rsidR="00663688" w:rsidRPr="00537AB8" w:rsidRDefault="00537AB8" w:rsidP="00537AB8">
      <w:pPr>
        <w:tabs>
          <w:tab w:val="left" w:pos="993"/>
        </w:tabs>
        <w:spacing w:line="26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537AB8">
        <w:rPr>
          <w:sz w:val="28"/>
          <w:szCs w:val="28"/>
        </w:rPr>
        <w:t xml:space="preserve">3. </w:t>
      </w:r>
      <w:r w:rsidR="00663688" w:rsidRPr="00537AB8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663688" w:rsidRPr="002E6D00" w:rsidRDefault="00663688" w:rsidP="0066368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02"/>
        <w:gridCol w:w="1380"/>
        <w:gridCol w:w="1197"/>
        <w:gridCol w:w="1381"/>
        <w:gridCol w:w="1624"/>
      </w:tblGrid>
      <w:tr w:rsidR="00663688" w:rsidTr="005A507B">
        <w:trPr>
          <w:trHeight w:val="317"/>
        </w:trPr>
        <w:tc>
          <w:tcPr>
            <w:tcW w:w="354" w:type="pct"/>
            <w:vMerge w:val="restart"/>
            <w:shd w:val="clear" w:color="auto" w:fill="auto"/>
          </w:tcPr>
          <w:p w:rsidR="00663688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5A507B" w:rsidRPr="00913E05" w:rsidRDefault="005A507B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34" w:type="pct"/>
            <w:vMerge w:val="restar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84" w:type="pct"/>
            <w:gridSpan w:val="3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5A507B" w:rsidTr="005A507B">
        <w:tc>
          <w:tcPr>
            <w:tcW w:w="354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34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</w:t>
            </w:r>
            <w:r w:rsidR="005A507B">
              <w:rPr>
                <w:sz w:val="24"/>
                <w:szCs w:val="24"/>
              </w:rPr>
              <w:t>20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72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5A507B">
              <w:rPr>
                <w:sz w:val="24"/>
                <w:szCs w:val="24"/>
              </w:rPr>
              <w:t>20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83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5A507B" w:rsidTr="005A507B">
        <w:tc>
          <w:tcPr>
            <w:tcW w:w="354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34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83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5A507B" w:rsidRPr="005A507B" w:rsidTr="005A507B">
        <w:tc>
          <w:tcPr>
            <w:tcW w:w="354" w:type="pct"/>
            <w:shd w:val="clear" w:color="auto" w:fill="auto"/>
          </w:tcPr>
          <w:p w:rsidR="005A507B" w:rsidRPr="005A507B" w:rsidRDefault="005A507B" w:rsidP="005A507B">
            <w:pPr>
              <w:pStyle w:val="a3"/>
              <w:numPr>
                <w:ilvl w:val="0"/>
                <w:numId w:val="2"/>
              </w:numPr>
              <w:spacing w:line="260" w:lineRule="exact"/>
              <w:ind w:left="42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auto"/>
          </w:tcPr>
          <w:p w:rsidR="005A507B" w:rsidRPr="00E31C93" w:rsidRDefault="005A507B" w:rsidP="005A507B">
            <w:pPr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 xml:space="preserve">Выполнение законодательства </w:t>
            </w:r>
            <w:r w:rsidRPr="00E31C93">
              <w:rPr>
                <w:sz w:val="24"/>
                <w:szCs w:val="24"/>
              </w:rPr>
              <w:br/>
              <w:t>по созданию, содержанию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728" w:type="pct"/>
            <w:shd w:val="clear" w:color="auto" w:fill="auto"/>
          </w:tcPr>
          <w:p w:rsidR="005A507B" w:rsidRDefault="005A507B" w:rsidP="005A507B">
            <w:pPr>
              <w:jc w:val="center"/>
              <w:rPr>
                <w:sz w:val="24"/>
                <w:szCs w:val="24"/>
              </w:rPr>
            </w:pPr>
          </w:p>
          <w:p w:rsidR="005A507B" w:rsidRDefault="005A507B" w:rsidP="005A507B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1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100</w:t>
            </w:r>
          </w:p>
        </w:tc>
        <w:tc>
          <w:tcPr>
            <w:tcW w:w="72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100</w:t>
            </w:r>
          </w:p>
        </w:tc>
        <w:tc>
          <w:tcPr>
            <w:tcW w:w="838" w:type="pct"/>
            <w:shd w:val="clear" w:color="auto" w:fill="auto"/>
          </w:tcPr>
          <w:p w:rsidR="005A507B" w:rsidRPr="005A507B" w:rsidRDefault="005A507B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A507B" w:rsidRPr="005A507B" w:rsidTr="005A507B">
        <w:tc>
          <w:tcPr>
            <w:tcW w:w="354" w:type="pct"/>
            <w:shd w:val="clear" w:color="auto" w:fill="auto"/>
          </w:tcPr>
          <w:p w:rsidR="005A507B" w:rsidRPr="005A507B" w:rsidRDefault="005A507B" w:rsidP="005A507B">
            <w:pPr>
              <w:pStyle w:val="a3"/>
              <w:numPr>
                <w:ilvl w:val="0"/>
                <w:numId w:val="2"/>
              </w:numPr>
              <w:spacing w:line="260" w:lineRule="exact"/>
              <w:ind w:left="42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auto"/>
          </w:tcPr>
          <w:p w:rsidR="005A507B" w:rsidRPr="00E31C93" w:rsidRDefault="005A507B" w:rsidP="005A507B">
            <w:pPr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 xml:space="preserve">Доля неисправных пожарных гидрантов </w:t>
            </w:r>
            <w:r w:rsidRPr="00E31C93">
              <w:rPr>
                <w:sz w:val="24"/>
                <w:szCs w:val="24"/>
              </w:rPr>
              <w:br/>
              <w:t>к общему количеству</w:t>
            </w:r>
          </w:p>
        </w:tc>
        <w:tc>
          <w:tcPr>
            <w:tcW w:w="728" w:type="pct"/>
            <w:shd w:val="clear" w:color="auto" w:fill="auto"/>
          </w:tcPr>
          <w:p w:rsidR="005A507B" w:rsidRDefault="005A507B" w:rsidP="005A507B">
            <w:pPr>
              <w:jc w:val="center"/>
              <w:rPr>
                <w:sz w:val="24"/>
                <w:szCs w:val="24"/>
              </w:rPr>
            </w:pPr>
          </w:p>
          <w:p w:rsidR="005A507B" w:rsidRDefault="005A507B" w:rsidP="005A507B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1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10</w:t>
            </w:r>
          </w:p>
        </w:tc>
        <w:tc>
          <w:tcPr>
            <w:tcW w:w="72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10</w:t>
            </w:r>
          </w:p>
        </w:tc>
        <w:tc>
          <w:tcPr>
            <w:tcW w:w="838" w:type="pct"/>
            <w:shd w:val="clear" w:color="auto" w:fill="auto"/>
          </w:tcPr>
          <w:p w:rsidR="005A507B" w:rsidRPr="005A507B" w:rsidRDefault="005A507B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A507B" w:rsidRPr="005A507B" w:rsidTr="005A507B">
        <w:tc>
          <w:tcPr>
            <w:tcW w:w="354" w:type="pct"/>
            <w:shd w:val="clear" w:color="auto" w:fill="auto"/>
          </w:tcPr>
          <w:p w:rsidR="005A507B" w:rsidRPr="005A507B" w:rsidRDefault="005A507B" w:rsidP="005A507B">
            <w:pPr>
              <w:pStyle w:val="a3"/>
              <w:numPr>
                <w:ilvl w:val="0"/>
                <w:numId w:val="2"/>
              </w:numPr>
              <w:spacing w:line="260" w:lineRule="exact"/>
              <w:ind w:left="42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auto"/>
          </w:tcPr>
          <w:p w:rsidR="005A507B" w:rsidRPr="00E31C93" w:rsidRDefault="005A507B" w:rsidP="005A507B">
            <w:pPr>
              <w:rPr>
                <w:b/>
                <w:bCs/>
                <w:sz w:val="24"/>
                <w:szCs w:val="24"/>
                <w:u w:val="single"/>
              </w:rPr>
            </w:pPr>
            <w:r w:rsidRPr="00E31C93">
              <w:rPr>
                <w:sz w:val="24"/>
                <w:szCs w:val="24"/>
              </w:rPr>
              <w:t xml:space="preserve">Доля зоны охвата системой оповещения </w:t>
            </w:r>
            <w:r w:rsidRPr="00E31C93">
              <w:rPr>
                <w:sz w:val="24"/>
                <w:szCs w:val="24"/>
              </w:rPr>
              <w:br/>
              <w:t>и информирования населения по сигналам гражданской обороны и в случае чрезвычайных ситуаций к общей численности населения МО «Город Всеволожск»</w:t>
            </w:r>
          </w:p>
        </w:tc>
        <w:tc>
          <w:tcPr>
            <w:tcW w:w="728" w:type="pct"/>
            <w:shd w:val="clear" w:color="auto" w:fill="auto"/>
          </w:tcPr>
          <w:p w:rsidR="005A507B" w:rsidRDefault="005A507B" w:rsidP="005A507B">
            <w:pPr>
              <w:jc w:val="center"/>
              <w:rPr>
                <w:sz w:val="24"/>
                <w:szCs w:val="24"/>
              </w:rPr>
            </w:pPr>
          </w:p>
          <w:p w:rsidR="005A507B" w:rsidRDefault="005A507B" w:rsidP="005A507B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1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90</w:t>
            </w:r>
          </w:p>
        </w:tc>
        <w:tc>
          <w:tcPr>
            <w:tcW w:w="72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90</w:t>
            </w:r>
          </w:p>
        </w:tc>
        <w:tc>
          <w:tcPr>
            <w:tcW w:w="838" w:type="pct"/>
            <w:shd w:val="clear" w:color="auto" w:fill="auto"/>
          </w:tcPr>
          <w:p w:rsidR="005A507B" w:rsidRPr="005A507B" w:rsidRDefault="005A507B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A507B" w:rsidRPr="005A507B" w:rsidTr="005A507B">
        <w:tc>
          <w:tcPr>
            <w:tcW w:w="354" w:type="pct"/>
            <w:shd w:val="clear" w:color="auto" w:fill="auto"/>
          </w:tcPr>
          <w:p w:rsidR="005A507B" w:rsidRPr="005A507B" w:rsidRDefault="005A507B" w:rsidP="005A507B">
            <w:pPr>
              <w:pStyle w:val="a3"/>
              <w:numPr>
                <w:ilvl w:val="0"/>
                <w:numId w:val="2"/>
              </w:numPr>
              <w:spacing w:line="260" w:lineRule="exact"/>
              <w:ind w:left="42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auto"/>
          </w:tcPr>
          <w:p w:rsidR="005A507B" w:rsidRPr="00E31C93" w:rsidRDefault="005A507B" w:rsidP="005A507B">
            <w:pPr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 xml:space="preserve">Доля видеокамер от их общего количества в соответствии с проектной документацией (160 видеокамер), которые планируется установить </w:t>
            </w:r>
            <w:r w:rsidRPr="00E31C93">
              <w:rPr>
                <w:sz w:val="24"/>
                <w:szCs w:val="24"/>
              </w:rPr>
              <w:br/>
              <w:t xml:space="preserve">в городе Всеволожске за счет расширения АПК АИС «Безопасный город» в </w:t>
            </w:r>
            <w:r w:rsidRPr="00E31C93">
              <w:rPr>
                <w:sz w:val="24"/>
                <w:szCs w:val="24"/>
              </w:rPr>
              <w:lastRenderedPageBreak/>
              <w:t>соответствии с рабочей и исполнительной документацией «Создание АПК АИС «Безопасный город» для города Всеволожска»</w:t>
            </w:r>
          </w:p>
        </w:tc>
        <w:tc>
          <w:tcPr>
            <w:tcW w:w="728" w:type="pct"/>
            <w:shd w:val="clear" w:color="auto" w:fill="auto"/>
          </w:tcPr>
          <w:p w:rsidR="005A507B" w:rsidRDefault="005A507B" w:rsidP="005A507B">
            <w:pPr>
              <w:jc w:val="center"/>
              <w:rPr>
                <w:sz w:val="24"/>
                <w:szCs w:val="24"/>
              </w:rPr>
            </w:pPr>
          </w:p>
          <w:p w:rsidR="005A507B" w:rsidRDefault="005A507B" w:rsidP="005A507B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1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18</w:t>
            </w:r>
          </w:p>
        </w:tc>
        <w:tc>
          <w:tcPr>
            <w:tcW w:w="728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18</w:t>
            </w:r>
          </w:p>
        </w:tc>
        <w:tc>
          <w:tcPr>
            <w:tcW w:w="838" w:type="pct"/>
            <w:shd w:val="clear" w:color="auto" w:fill="auto"/>
          </w:tcPr>
          <w:p w:rsidR="005A507B" w:rsidRPr="005A507B" w:rsidRDefault="005A507B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9A1240" w:rsidRDefault="009A1240" w:rsidP="009A1240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663688" w:rsidRPr="009A1240" w:rsidRDefault="009A1240" w:rsidP="009A1240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3688" w:rsidRPr="009A1240">
        <w:rPr>
          <w:sz w:val="28"/>
          <w:szCs w:val="28"/>
        </w:rPr>
        <w:t>Текстовая часть в произвольной форме по каждой подпрограмме (при наличии подпрограмм).</w:t>
      </w:r>
    </w:p>
    <w:p w:rsidR="00663688" w:rsidRPr="009A1240" w:rsidRDefault="009A1240" w:rsidP="009A1240">
      <w:pPr>
        <w:tabs>
          <w:tab w:val="left" w:pos="993"/>
        </w:tabs>
        <w:spacing w:line="26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3688" w:rsidRPr="009A1240">
        <w:rPr>
          <w:sz w:val="28"/>
          <w:szCs w:val="28"/>
        </w:rPr>
        <w:t>Исполнение показателей (индикаторов) по каждой подпрограмме (при наличии подпрограмм)</w:t>
      </w:r>
    </w:p>
    <w:p w:rsidR="00663688" w:rsidRPr="002E6D00" w:rsidRDefault="00663688" w:rsidP="0066368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428"/>
        <w:gridCol w:w="1428"/>
        <w:gridCol w:w="1142"/>
        <w:gridCol w:w="1428"/>
        <w:gridCol w:w="2572"/>
      </w:tblGrid>
      <w:tr w:rsidR="00663688" w:rsidTr="002E321E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</w:t>
            </w:r>
            <w:proofErr w:type="gramStart"/>
            <w:r w:rsidRPr="00913E05">
              <w:rPr>
                <w:sz w:val="24"/>
                <w:szCs w:val="24"/>
              </w:rPr>
              <w:t>п</w:t>
            </w:r>
            <w:proofErr w:type="gramEnd"/>
            <w:r w:rsidRPr="00913E05">
              <w:rPr>
                <w:sz w:val="24"/>
                <w:szCs w:val="24"/>
              </w:rPr>
              <w:t>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663688" w:rsidTr="002E321E">
        <w:tc>
          <w:tcPr>
            <w:tcW w:w="368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63688" w:rsidTr="002E321E">
        <w:tc>
          <w:tcPr>
            <w:tcW w:w="36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663688" w:rsidTr="002E321E">
        <w:tc>
          <w:tcPr>
            <w:tcW w:w="36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24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663688" w:rsidRDefault="00663688" w:rsidP="00663688">
      <w:pPr>
        <w:spacing w:line="260" w:lineRule="exact"/>
        <w:jc w:val="both"/>
        <w:rPr>
          <w:sz w:val="28"/>
          <w:szCs w:val="28"/>
        </w:rPr>
      </w:pPr>
    </w:p>
    <w:p w:rsidR="00663688" w:rsidRPr="009A1240" w:rsidRDefault="009A1240" w:rsidP="009A1240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63688" w:rsidRPr="009A1240">
        <w:rPr>
          <w:sz w:val="28"/>
          <w:szCs w:val="28"/>
        </w:rPr>
        <w:t>Исполнение мероприятий по каждой подпрограмме (при отсутствии подпрограмм - по программе).</w:t>
      </w:r>
    </w:p>
    <w:p w:rsidR="00663688" w:rsidRDefault="00663688" w:rsidP="0066368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524"/>
        <w:gridCol w:w="1476"/>
        <w:gridCol w:w="1476"/>
        <w:gridCol w:w="2689"/>
      </w:tblGrid>
      <w:tr w:rsidR="00663688" w:rsidRPr="00E51FBF" w:rsidTr="00241B74">
        <w:tc>
          <w:tcPr>
            <w:tcW w:w="294" w:type="pct"/>
            <w:vMerge w:val="restar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№</w:t>
            </w:r>
            <w:r w:rsidRPr="00E51FBF">
              <w:rPr>
                <w:sz w:val="24"/>
                <w:szCs w:val="24"/>
                <w:lang w:val="en-US"/>
              </w:rPr>
              <w:t xml:space="preserve"> </w:t>
            </w:r>
            <w:r w:rsidRPr="00E51FBF">
              <w:rPr>
                <w:sz w:val="24"/>
                <w:szCs w:val="24"/>
              </w:rPr>
              <w:t xml:space="preserve">   </w:t>
            </w:r>
            <w:proofErr w:type="gramStart"/>
            <w:r w:rsidRPr="00E51FBF">
              <w:rPr>
                <w:sz w:val="24"/>
                <w:szCs w:val="24"/>
              </w:rPr>
              <w:t>п</w:t>
            </w:r>
            <w:proofErr w:type="gramEnd"/>
            <w:r w:rsidRPr="00E51FBF">
              <w:rPr>
                <w:sz w:val="24"/>
                <w:szCs w:val="24"/>
              </w:rPr>
              <w:t>/п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84" w:type="pct"/>
            <w:gridSpan w:val="2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396" w:type="pct"/>
            <w:vMerge w:val="restar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663688" w:rsidRPr="00E51FBF" w:rsidTr="00241B74">
        <w:tc>
          <w:tcPr>
            <w:tcW w:w="294" w:type="pct"/>
            <w:vMerge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План</w:t>
            </w:r>
          </w:p>
        </w:tc>
        <w:tc>
          <w:tcPr>
            <w:tcW w:w="742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Факт</w:t>
            </w:r>
          </w:p>
        </w:tc>
        <w:tc>
          <w:tcPr>
            <w:tcW w:w="1396" w:type="pct"/>
            <w:vMerge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3688" w:rsidRPr="00E51FBF" w:rsidTr="00241B74">
        <w:tc>
          <w:tcPr>
            <w:tcW w:w="294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1</w:t>
            </w:r>
          </w:p>
        </w:tc>
        <w:tc>
          <w:tcPr>
            <w:tcW w:w="1826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5</w:t>
            </w:r>
          </w:p>
        </w:tc>
      </w:tr>
      <w:tr w:rsidR="00961A51" w:rsidRPr="00E51FBF" w:rsidTr="00241B74">
        <w:tc>
          <w:tcPr>
            <w:tcW w:w="294" w:type="pct"/>
            <w:shd w:val="clear" w:color="auto" w:fill="auto"/>
          </w:tcPr>
          <w:p w:rsidR="00961A51" w:rsidRPr="00E51FBF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961A51" w:rsidRPr="00E51FBF" w:rsidRDefault="00961A51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внедрению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(или) по эксплуатационно-техническому обслуживанию, администрированию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восстановлению работоспособности АПК АИС «Безопасный город»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соответствии с прилагаемым перечнем адресов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размещенными элементами оборудования АПК АИС «Безопасный город»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E51FBF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3 694 570,36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E51FBF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3 694 570,36</w:t>
            </w:r>
          </w:p>
        </w:tc>
        <w:tc>
          <w:tcPr>
            <w:tcW w:w="1396" w:type="pct"/>
            <w:shd w:val="clear" w:color="auto" w:fill="auto"/>
          </w:tcPr>
          <w:p w:rsidR="00961A51" w:rsidRPr="00E51FBF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1A51" w:rsidRPr="00E51FBF" w:rsidTr="00241B74">
        <w:tc>
          <w:tcPr>
            <w:tcW w:w="294" w:type="pct"/>
            <w:shd w:val="clear" w:color="auto" w:fill="auto"/>
          </w:tcPr>
          <w:p w:rsidR="00961A51" w:rsidRPr="00E51FBF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961A51" w:rsidRPr="00E51FBF" w:rsidRDefault="00961A51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техническому обслуживанию и ремонту пожарных гидрантов в соответствии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прилагаемым перечнем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E51FBF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1</w:t>
            </w:r>
            <w:r w:rsidR="00961A51" w:rsidRPr="00E51FBF">
              <w:rPr>
                <w:color w:val="212529"/>
                <w:sz w:val="24"/>
                <w:szCs w:val="24"/>
              </w:rPr>
              <w:t>102 036, 06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E51FBF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1</w:t>
            </w:r>
            <w:r w:rsidRPr="00E51FBF">
              <w:rPr>
                <w:color w:val="212529"/>
                <w:sz w:val="24"/>
                <w:szCs w:val="24"/>
              </w:rPr>
              <w:t>102 036, 06</w:t>
            </w:r>
          </w:p>
        </w:tc>
        <w:tc>
          <w:tcPr>
            <w:tcW w:w="1396" w:type="pct"/>
            <w:shd w:val="clear" w:color="auto" w:fill="auto"/>
          </w:tcPr>
          <w:p w:rsidR="00961A51" w:rsidRPr="00E51FBF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1A51" w:rsidRPr="00E51FBF" w:rsidTr="00241B74">
        <w:tc>
          <w:tcPr>
            <w:tcW w:w="294" w:type="pct"/>
            <w:shd w:val="clear" w:color="auto" w:fill="auto"/>
          </w:tcPr>
          <w:p w:rsidR="00961A51" w:rsidRPr="00E51FBF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961A51" w:rsidRPr="00BF409E" w:rsidRDefault="00961A51" w:rsidP="00BF409E">
            <w:pPr>
              <w:rPr>
                <w:iCs/>
                <w:snapToGrid w:val="0"/>
                <w:color w:val="000000"/>
                <w:sz w:val="24"/>
                <w:szCs w:val="24"/>
              </w:rPr>
            </w:pPr>
            <w:r w:rsidRPr="00E51FBF">
              <w:rPr>
                <w:bCs/>
                <w:color w:val="000000"/>
                <w:sz w:val="24"/>
                <w:szCs w:val="24"/>
              </w:rPr>
              <w:t>Оказание услуг по эксплуатационно-</w:t>
            </w:r>
            <w:r w:rsidRPr="00E51FBF">
              <w:rPr>
                <w:iCs/>
                <w:snapToGrid w:val="0"/>
                <w:color w:val="000000"/>
                <w:sz w:val="24"/>
                <w:szCs w:val="24"/>
              </w:rPr>
              <w:t xml:space="preserve">техническому обслуживанию местной системы оповещения на территории МО «Город Всеволожск» 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color w:val="212529"/>
                <w:sz w:val="24"/>
                <w:szCs w:val="24"/>
              </w:rPr>
              <w:t>370 000,00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BF409E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color w:val="212529"/>
                <w:sz w:val="24"/>
                <w:szCs w:val="24"/>
              </w:rPr>
              <w:t>370 000,00</w:t>
            </w:r>
          </w:p>
        </w:tc>
        <w:tc>
          <w:tcPr>
            <w:tcW w:w="1396" w:type="pct"/>
            <w:shd w:val="clear" w:color="auto" w:fill="auto"/>
          </w:tcPr>
          <w:p w:rsidR="00961A51" w:rsidRPr="00E51FBF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1A51" w:rsidRPr="00E51FBF" w:rsidTr="00241B74">
        <w:tc>
          <w:tcPr>
            <w:tcW w:w="294" w:type="pct"/>
            <w:shd w:val="clear" w:color="auto" w:fill="auto"/>
          </w:tcPr>
          <w:p w:rsidR="00961A51" w:rsidRPr="00E51FBF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961A51" w:rsidRPr="00E51FBF" w:rsidRDefault="00961A51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выставлению выдвижного спасательного поста для обеспечения безопасности людей на водных объектах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E51FBF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390 000,00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E51FBF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color w:val="000000"/>
                <w:sz w:val="24"/>
                <w:szCs w:val="24"/>
              </w:rPr>
              <w:t>389 293,00</w:t>
            </w:r>
          </w:p>
        </w:tc>
        <w:tc>
          <w:tcPr>
            <w:tcW w:w="1396" w:type="pct"/>
            <w:shd w:val="clear" w:color="auto" w:fill="auto"/>
          </w:tcPr>
          <w:p w:rsidR="00961A51" w:rsidRPr="00E51FBF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1A51" w:rsidRPr="00BF409E" w:rsidTr="00241B74">
        <w:tc>
          <w:tcPr>
            <w:tcW w:w="294" w:type="pct"/>
            <w:shd w:val="clear" w:color="auto" w:fill="auto"/>
          </w:tcPr>
          <w:p w:rsidR="00961A51" w:rsidRPr="00BF409E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961A51" w:rsidRPr="00BF409E" w:rsidRDefault="00961A51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 пос. </w:t>
            </w:r>
            <w:proofErr w:type="spellStart"/>
            <w:r w:rsidRPr="00BF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Ковалево</w:t>
            </w:r>
            <w:proofErr w:type="spellEnd"/>
            <w:r w:rsidRPr="00BF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(берег реки </w:t>
            </w:r>
            <w:proofErr w:type="spellStart"/>
            <w:r w:rsidRPr="00BF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Зиньковка</w:t>
            </w:r>
            <w:proofErr w:type="spellEnd"/>
            <w:r w:rsidRPr="00BF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61A51" w:rsidRPr="00BF409E" w:rsidRDefault="00961A51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0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с твердым покрытием размерами 12 м x 12 м для установки пожарных автомобилей с целью забора воды в любое время года.</w:t>
            </w:r>
          </w:p>
        </w:tc>
        <w:tc>
          <w:tcPr>
            <w:tcW w:w="742" w:type="pct"/>
            <w:shd w:val="clear" w:color="auto" w:fill="auto"/>
          </w:tcPr>
          <w:p w:rsidR="00961A51" w:rsidRPr="00BF409E" w:rsidRDefault="00BF409E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BF409E">
              <w:rPr>
                <w:color w:val="000000"/>
                <w:sz w:val="24"/>
                <w:szCs w:val="24"/>
              </w:rPr>
              <w:t>489 742,22</w:t>
            </w:r>
          </w:p>
        </w:tc>
        <w:tc>
          <w:tcPr>
            <w:tcW w:w="742" w:type="pct"/>
            <w:shd w:val="clear" w:color="auto" w:fill="auto"/>
          </w:tcPr>
          <w:p w:rsidR="00961A51" w:rsidRPr="00BF409E" w:rsidRDefault="00BF409E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BF409E">
              <w:rPr>
                <w:color w:val="000000"/>
                <w:sz w:val="24"/>
                <w:szCs w:val="24"/>
              </w:rPr>
              <w:t>489 742,22</w:t>
            </w:r>
          </w:p>
        </w:tc>
        <w:tc>
          <w:tcPr>
            <w:tcW w:w="1396" w:type="pct"/>
            <w:shd w:val="clear" w:color="auto" w:fill="auto"/>
          </w:tcPr>
          <w:p w:rsidR="00961A51" w:rsidRPr="00BF409E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1A51" w:rsidRPr="00E51FBF" w:rsidTr="00241B74">
        <w:tc>
          <w:tcPr>
            <w:tcW w:w="294" w:type="pct"/>
            <w:shd w:val="clear" w:color="auto" w:fill="auto"/>
          </w:tcPr>
          <w:p w:rsidR="00961A51" w:rsidRPr="00E51FBF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961A51" w:rsidRPr="00E51FBF" w:rsidRDefault="00961A51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E51F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систематической противопожарной пропаганде, информированию и обучению населения мерам пожарной безопасности на постоянной основе и непрерывно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BF409E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100 000,00</w:t>
            </w:r>
          </w:p>
        </w:tc>
        <w:tc>
          <w:tcPr>
            <w:tcW w:w="742" w:type="pct"/>
            <w:shd w:val="clear" w:color="auto" w:fill="auto"/>
          </w:tcPr>
          <w:p w:rsidR="00961A51" w:rsidRPr="00E51FBF" w:rsidRDefault="00BF409E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color w:val="212529"/>
                <w:sz w:val="24"/>
                <w:szCs w:val="24"/>
              </w:rPr>
              <w:t>59 279, 17</w:t>
            </w:r>
          </w:p>
        </w:tc>
        <w:tc>
          <w:tcPr>
            <w:tcW w:w="1396" w:type="pct"/>
            <w:shd w:val="clear" w:color="auto" w:fill="auto"/>
          </w:tcPr>
          <w:p w:rsidR="00961A51" w:rsidRPr="00E51FBF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63688" w:rsidRPr="00E51FBF" w:rsidTr="00241B74">
        <w:tc>
          <w:tcPr>
            <w:tcW w:w="294" w:type="pct"/>
            <w:shd w:val="clear" w:color="auto" w:fill="auto"/>
          </w:tcPr>
          <w:p w:rsidR="00663688" w:rsidRPr="00E51FBF" w:rsidRDefault="00663688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</w:tcPr>
          <w:p w:rsidR="00663688" w:rsidRPr="00E51FBF" w:rsidRDefault="00663688" w:rsidP="009A1240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742" w:type="pct"/>
            <w:shd w:val="clear" w:color="auto" w:fill="auto"/>
          </w:tcPr>
          <w:p w:rsidR="00663688" w:rsidRPr="00E51FBF" w:rsidRDefault="00FC3124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6 146 348,64</w:t>
            </w:r>
          </w:p>
        </w:tc>
        <w:tc>
          <w:tcPr>
            <w:tcW w:w="742" w:type="pct"/>
            <w:shd w:val="clear" w:color="auto" w:fill="auto"/>
          </w:tcPr>
          <w:p w:rsidR="00663688" w:rsidRPr="00E51FBF" w:rsidRDefault="00433BC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6 104 920,81</w:t>
            </w:r>
          </w:p>
        </w:tc>
        <w:tc>
          <w:tcPr>
            <w:tcW w:w="1396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63688" w:rsidRDefault="00663688" w:rsidP="0066368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663688" w:rsidRDefault="009A1240" w:rsidP="009A1240">
      <w:pPr>
        <w:spacing w:line="2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63688" w:rsidRPr="009A1240">
        <w:rPr>
          <w:sz w:val="28"/>
          <w:szCs w:val="28"/>
        </w:rPr>
        <w:t>Оценка эффективности реализации по каждой подпрограмме * (при отсутствии подпрограмм – по программе)</w:t>
      </w:r>
    </w:p>
    <w:p w:rsidR="00961A51" w:rsidRDefault="00961A51" w:rsidP="009A1240">
      <w:pPr>
        <w:spacing w:line="260" w:lineRule="exact"/>
        <w:ind w:firstLine="360"/>
        <w:jc w:val="both"/>
        <w:rPr>
          <w:sz w:val="28"/>
          <w:szCs w:val="28"/>
        </w:rPr>
      </w:pP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1. Степени достижения целей и решения задач муниципальной программы: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proofErr w:type="gramStart"/>
      <w:r w:rsidRPr="00E31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E31A10">
        <w:rPr>
          <w:rFonts w:ascii="Times New Roman" w:hAnsi="Times New Roman" w:cs="Times New Roman"/>
          <w:sz w:val="28"/>
          <w:szCs w:val="28"/>
        </w:rPr>
        <w:t>/</w:t>
      </w:r>
      <w:r w:rsidRPr="00E31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A1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 xml:space="preserve">%/4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 xml:space="preserve">%/4 + 100%/4 +100%/4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>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100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E87F3A">
        <w:rPr>
          <w:rFonts w:ascii="Times New Roman" w:hAnsi="Times New Roman" w:cs="Times New Roman"/>
          <w:sz w:val="28"/>
          <w:szCs w:val="28"/>
        </w:rPr>
        <w:t>100</w:t>
      </w:r>
      <w:r w:rsidRPr="00BE5959">
        <w:rPr>
          <w:rFonts w:ascii="Times New Roman" w:hAnsi="Times New Roman" w:cs="Times New Roman"/>
          <w:sz w:val="28"/>
          <w:szCs w:val="28"/>
        </w:rPr>
        <w:t>*100%= 100%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>0/</w:t>
      </w:r>
      <w:r w:rsidR="00E87F3A">
        <w:rPr>
          <w:rFonts w:ascii="Times New Roman" w:hAnsi="Times New Roman" w:cs="Times New Roman"/>
          <w:sz w:val="28"/>
          <w:szCs w:val="28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>0*100%= 100%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90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E87F3A">
        <w:rPr>
          <w:rFonts w:ascii="Times New Roman" w:hAnsi="Times New Roman" w:cs="Times New Roman"/>
          <w:sz w:val="28"/>
          <w:szCs w:val="28"/>
        </w:rPr>
        <w:t>90</w:t>
      </w:r>
      <w:r w:rsidRPr="00BE5959">
        <w:rPr>
          <w:rFonts w:ascii="Times New Roman" w:hAnsi="Times New Roman" w:cs="Times New Roman"/>
          <w:sz w:val="28"/>
          <w:szCs w:val="28"/>
        </w:rPr>
        <w:t>*100%= 100%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18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E87F3A">
        <w:rPr>
          <w:rFonts w:ascii="Times New Roman" w:hAnsi="Times New Roman" w:cs="Times New Roman"/>
          <w:sz w:val="28"/>
          <w:szCs w:val="28"/>
        </w:rPr>
        <w:t>18</w:t>
      </w:r>
      <w:r w:rsidRPr="00BE5959">
        <w:rPr>
          <w:rFonts w:ascii="Times New Roman" w:hAnsi="Times New Roman" w:cs="Times New Roman"/>
          <w:sz w:val="28"/>
          <w:szCs w:val="28"/>
        </w:rPr>
        <w:t>*100%= 100%</w:t>
      </w: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1A10">
        <w:rPr>
          <w:rFonts w:ascii="Times New Roman" w:hAnsi="Times New Roman" w:cs="Times New Roman"/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E31A10">
        <w:rPr>
          <w:rFonts w:ascii="Times New Roman" w:hAnsi="Times New Roman" w:cs="Times New Roman"/>
          <w:sz w:val="28"/>
          <w:szCs w:val="28"/>
        </w:rPr>
        <w:t xml:space="preserve"> средств местного бюджета и иных источников ресурсного </w:t>
      </w:r>
      <w:r w:rsidRPr="00E31A10">
        <w:rPr>
          <w:rFonts w:ascii="Times New Roman" w:hAnsi="Times New Roman" w:cs="Times New Roman"/>
          <w:spacing w:val="-8"/>
          <w:sz w:val="28"/>
          <w:szCs w:val="28"/>
        </w:rPr>
        <w:t>обеспечения муниципальной программы: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61A51" w:rsidRPr="00981673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1673">
        <w:rPr>
          <w:rFonts w:ascii="Times New Roman" w:hAnsi="Times New Roman" w:cs="Times New Roman"/>
          <w:sz w:val="28"/>
          <w:szCs w:val="28"/>
        </w:rPr>
        <w:t>У</w:t>
      </w:r>
      <w:r w:rsidRPr="0098167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816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1673">
        <w:rPr>
          <w:rFonts w:ascii="Times New Roman" w:hAnsi="Times New Roman" w:cs="Times New Roman"/>
          <w:sz w:val="28"/>
          <w:szCs w:val="28"/>
        </w:rPr>
        <w:t>Ф</w:t>
      </w:r>
      <w:r w:rsidRPr="0098167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8167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1673">
        <w:rPr>
          <w:rFonts w:ascii="Times New Roman" w:hAnsi="Times New Roman" w:cs="Times New Roman"/>
          <w:sz w:val="28"/>
          <w:szCs w:val="28"/>
        </w:rPr>
        <w:t>Ф</w:t>
      </w:r>
      <w:r w:rsidRPr="0098167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81673">
        <w:rPr>
          <w:rFonts w:ascii="Times New Roman" w:hAnsi="Times New Roman" w:cs="Times New Roman"/>
          <w:sz w:val="28"/>
          <w:szCs w:val="28"/>
        </w:rPr>
        <w:t xml:space="preserve"> * 100% = </w:t>
      </w:r>
      <w:r w:rsidR="00981673" w:rsidRPr="00981673">
        <w:rPr>
          <w:sz w:val="28"/>
          <w:szCs w:val="28"/>
        </w:rPr>
        <w:t>6 104 920,81</w:t>
      </w:r>
      <w:r w:rsidRPr="00981673">
        <w:rPr>
          <w:rFonts w:ascii="Times New Roman" w:hAnsi="Times New Roman" w:cs="Times New Roman"/>
          <w:sz w:val="28"/>
          <w:szCs w:val="28"/>
        </w:rPr>
        <w:t xml:space="preserve">/ </w:t>
      </w:r>
      <w:r w:rsidR="00981673" w:rsidRPr="00981673">
        <w:rPr>
          <w:sz w:val="28"/>
          <w:szCs w:val="28"/>
        </w:rPr>
        <w:t>6 146 348,64</w:t>
      </w:r>
      <w:r w:rsidRPr="00981673">
        <w:rPr>
          <w:rFonts w:ascii="Times New Roman" w:hAnsi="Times New Roman" w:cs="Times New Roman"/>
          <w:sz w:val="28"/>
          <w:szCs w:val="28"/>
        </w:rPr>
        <w:t>* 100% = 99,</w:t>
      </w:r>
      <w:r w:rsidR="00981673">
        <w:rPr>
          <w:rFonts w:ascii="Times New Roman" w:hAnsi="Times New Roman" w:cs="Times New Roman"/>
          <w:sz w:val="28"/>
          <w:szCs w:val="28"/>
        </w:rPr>
        <w:t>3</w:t>
      </w:r>
      <w:r w:rsidRPr="00981673">
        <w:rPr>
          <w:rFonts w:ascii="Times New Roman" w:hAnsi="Times New Roman" w:cs="Times New Roman"/>
          <w:sz w:val="28"/>
          <w:szCs w:val="28"/>
        </w:rPr>
        <w:t>%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 xml:space="preserve">3. Степени реализации мероприятий </w:t>
      </w:r>
      <w:proofErr w:type="gramStart"/>
      <w:r w:rsidRPr="00E31A1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E31A10">
        <w:rPr>
          <w:rFonts w:ascii="Times New Roman" w:hAnsi="Times New Roman" w:cs="Times New Roman"/>
          <w:sz w:val="28"/>
          <w:szCs w:val="28"/>
        </w:rPr>
        <w:t xml:space="preserve"> на основе сопоставления запланированных и фактически выполненных мероприятий по формуле: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М = 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1A1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* 100% = </w:t>
      </w:r>
      <w:r w:rsidR="00241B74">
        <w:rPr>
          <w:rFonts w:ascii="Times New Roman" w:hAnsi="Times New Roman" w:cs="Times New Roman"/>
          <w:sz w:val="28"/>
          <w:szCs w:val="28"/>
        </w:rPr>
        <w:t>6</w:t>
      </w:r>
      <w:r w:rsidRPr="00E31A10">
        <w:rPr>
          <w:rFonts w:ascii="Times New Roman" w:hAnsi="Times New Roman" w:cs="Times New Roman"/>
          <w:sz w:val="28"/>
          <w:szCs w:val="28"/>
        </w:rPr>
        <w:t xml:space="preserve"> /</w:t>
      </w:r>
      <w:r w:rsidR="00241B74">
        <w:rPr>
          <w:rFonts w:ascii="Times New Roman" w:hAnsi="Times New Roman" w:cs="Times New Roman"/>
          <w:sz w:val="28"/>
          <w:szCs w:val="28"/>
        </w:rPr>
        <w:t>6</w:t>
      </w:r>
      <w:r w:rsidRPr="00E31A10">
        <w:rPr>
          <w:rFonts w:ascii="Times New Roman" w:hAnsi="Times New Roman" w:cs="Times New Roman"/>
          <w:sz w:val="28"/>
          <w:szCs w:val="28"/>
        </w:rPr>
        <w:t>*100% = 100%</w:t>
      </w: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1A51" w:rsidRPr="001758CE" w:rsidRDefault="00961A51" w:rsidP="00961A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CE">
        <w:rPr>
          <w:rFonts w:ascii="Times New Roman" w:hAnsi="Times New Roman" w:cs="Times New Roman"/>
          <w:b/>
          <w:sz w:val="28"/>
          <w:szCs w:val="28"/>
        </w:rPr>
        <w:t>Уровень эффективности муниципальной программы:</w:t>
      </w: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1A51" w:rsidRPr="001758CE" w:rsidRDefault="00961A51" w:rsidP="00961A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CE">
        <w:rPr>
          <w:rFonts w:ascii="Times New Roman" w:hAnsi="Times New Roman" w:cs="Times New Roman"/>
          <w:b/>
          <w:sz w:val="28"/>
          <w:szCs w:val="28"/>
        </w:rPr>
        <w:t>0.5*</w:t>
      </w:r>
      <w:proofErr w:type="spellStart"/>
      <w:r w:rsidRPr="001758CE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  <w:r w:rsidRPr="001758CE">
        <w:rPr>
          <w:rFonts w:ascii="Times New Roman" w:hAnsi="Times New Roman" w:cs="Times New Roman"/>
          <w:b/>
          <w:sz w:val="28"/>
          <w:szCs w:val="28"/>
        </w:rPr>
        <w:t xml:space="preserve"> + 0,2</w:t>
      </w:r>
      <w:proofErr w:type="gramStart"/>
      <w:r w:rsidRPr="001758CE">
        <w:rPr>
          <w:rFonts w:ascii="Times New Roman" w:hAnsi="Times New Roman" w:cs="Times New Roman"/>
          <w:b/>
          <w:sz w:val="28"/>
          <w:szCs w:val="28"/>
        </w:rPr>
        <w:t>*У</w:t>
      </w:r>
      <w:proofErr w:type="gramEnd"/>
      <w:r w:rsidRPr="001758CE">
        <w:rPr>
          <w:rFonts w:ascii="Times New Roman" w:hAnsi="Times New Roman" w:cs="Times New Roman"/>
          <w:b/>
          <w:sz w:val="28"/>
          <w:szCs w:val="28"/>
        </w:rPr>
        <w:t xml:space="preserve">ф + 0,3*М = 50% + </w:t>
      </w:r>
      <w:r w:rsidR="00241B74" w:rsidRPr="001758CE">
        <w:rPr>
          <w:rFonts w:ascii="Times New Roman" w:hAnsi="Times New Roman" w:cs="Times New Roman"/>
          <w:b/>
          <w:sz w:val="28"/>
          <w:szCs w:val="28"/>
        </w:rPr>
        <w:t>19.86</w:t>
      </w:r>
      <w:r w:rsidRPr="001758CE">
        <w:rPr>
          <w:rFonts w:ascii="Times New Roman" w:hAnsi="Times New Roman" w:cs="Times New Roman"/>
          <w:b/>
          <w:sz w:val="28"/>
          <w:szCs w:val="28"/>
        </w:rPr>
        <w:t xml:space="preserve">% + 30% = </w:t>
      </w:r>
      <w:r w:rsidR="00241B74" w:rsidRPr="001758CE">
        <w:rPr>
          <w:rFonts w:ascii="Times New Roman" w:hAnsi="Times New Roman" w:cs="Times New Roman"/>
          <w:b/>
          <w:sz w:val="28"/>
          <w:szCs w:val="28"/>
        </w:rPr>
        <w:t>99,86</w:t>
      </w:r>
      <w:r w:rsidRPr="001758CE">
        <w:rPr>
          <w:rFonts w:ascii="Times New Roman" w:hAnsi="Times New Roman" w:cs="Times New Roman"/>
          <w:b/>
          <w:sz w:val="28"/>
          <w:szCs w:val="28"/>
        </w:rPr>
        <w:t>%</w:t>
      </w:r>
    </w:p>
    <w:p w:rsidR="00961A51" w:rsidRPr="001758CE" w:rsidRDefault="00961A51" w:rsidP="00B73BF1">
      <w:pPr>
        <w:pStyle w:val="a3"/>
        <w:ind w:left="0" w:firstLine="709"/>
        <w:jc w:val="both"/>
        <w:rPr>
          <w:b/>
          <w:sz w:val="28"/>
          <w:szCs w:val="28"/>
        </w:rPr>
      </w:pPr>
      <w:r w:rsidRPr="001758CE">
        <w:rPr>
          <w:b/>
          <w:sz w:val="28"/>
          <w:szCs w:val="28"/>
        </w:rPr>
        <w:lastRenderedPageBreak/>
        <w:t xml:space="preserve">Муниципальная программа считается реализованной при </w:t>
      </w:r>
      <w:bookmarkStart w:id="0" w:name="_GoBack"/>
      <w:bookmarkEnd w:id="0"/>
      <w:r w:rsidRPr="001758CE">
        <w:rPr>
          <w:b/>
          <w:sz w:val="28"/>
          <w:szCs w:val="28"/>
        </w:rPr>
        <w:t xml:space="preserve">эффективности </w:t>
      </w:r>
      <w:r w:rsidR="00241B74" w:rsidRPr="001758CE">
        <w:rPr>
          <w:b/>
          <w:sz w:val="28"/>
          <w:szCs w:val="28"/>
        </w:rPr>
        <w:t>95</w:t>
      </w:r>
      <w:r w:rsidRPr="001758CE">
        <w:rPr>
          <w:b/>
          <w:sz w:val="28"/>
          <w:szCs w:val="28"/>
        </w:rPr>
        <w:t>%</w:t>
      </w:r>
      <w:r w:rsidR="00241B74" w:rsidRPr="001758CE">
        <w:rPr>
          <w:b/>
          <w:sz w:val="28"/>
          <w:szCs w:val="28"/>
        </w:rPr>
        <w:t xml:space="preserve"> и более</w:t>
      </w:r>
      <w:r w:rsidRPr="001758CE">
        <w:rPr>
          <w:b/>
          <w:sz w:val="28"/>
          <w:szCs w:val="28"/>
        </w:rPr>
        <w:t xml:space="preserve"> - с высоким уровнем.</w:t>
      </w:r>
    </w:p>
    <w:p w:rsidR="00961A51" w:rsidRPr="000B2A45" w:rsidRDefault="00961A51" w:rsidP="00961A51">
      <w:pPr>
        <w:pStyle w:val="a3"/>
        <w:spacing w:line="260" w:lineRule="exact"/>
        <w:ind w:left="709"/>
        <w:jc w:val="both"/>
        <w:rPr>
          <w:sz w:val="28"/>
          <w:szCs w:val="28"/>
        </w:rPr>
      </w:pPr>
      <w:r w:rsidRPr="000B2A45">
        <w:rPr>
          <w:sz w:val="28"/>
          <w:szCs w:val="28"/>
        </w:rPr>
        <w:t xml:space="preserve"> </w:t>
      </w:r>
    </w:p>
    <w:p w:rsidR="00961A51" w:rsidRPr="00B73BF1" w:rsidRDefault="00961A51" w:rsidP="00B73BF1">
      <w:pPr>
        <w:spacing w:line="260" w:lineRule="exact"/>
        <w:ind w:firstLine="708"/>
        <w:jc w:val="both"/>
        <w:rPr>
          <w:b/>
          <w:sz w:val="28"/>
          <w:szCs w:val="28"/>
        </w:rPr>
      </w:pPr>
      <w:r w:rsidRPr="00B73BF1">
        <w:rPr>
          <w:b/>
          <w:sz w:val="28"/>
          <w:szCs w:val="28"/>
        </w:rPr>
        <w:t>Вывод:</w:t>
      </w:r>
    </w:p>
    <w:p w:rsidR="00961A51" w:rsidRPr="009456D5" w:rsidRDefault="00961A51" w:rsidP="00B7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</w:t>
      </w:r>
      <w:r w:rsidRPr="009456D5">
        <w:rPr>
          <w:sz w:val="28"/>
          <w:szCs w:val="28"/>
        </w:rPr>
        <w:t xml:space="preserve"> «Безопасность  Всеволожского муниципального района Ленинградской области»</w:t>
      </w:r>
      <w:r>
        <w:rPr>
          <w:sz w:val="28"/>
          <w:szCs w:val="28"/>
        </w:rPr>
        <w:t xml:space="preserve"> необходимы для обеспечения безопасной жизнедеятельности.</w:t>
      </w:r>
    </w:p>
    <w:p w:rsidR="00DA69CC" w:rsidRPr="001A679B" w:rsidRDefault="001A679B" w:rsidP="00B73B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изменяющихся условий жизнедеятельности на территории </w:t>
      </w:r>
      <w:r w:rsidR="001758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 «Город Всеволожск» </w:t>
      </w:r>
      <w:proofErr w:type="gramStart"/>
      <w:r>
        <w:rPr>
          <w:sz w:val="28"/>
          <w:szCs w:val="28"/>
        </w:rPr>
        <w:t>разработана новая</w:t>
      </w:r>
      <w:r w:rsidR="001758CE">
        <w:rPr>
          <w:sz w:val="28"/>
          <w:szCs w:val="28"/>
        </w:rPr>
        <w:t xml:space="preserve"> муниципальная программа</w:t>
      </w:r>
      <w:r>
        <w:rPr>
          <w:sz w:val="28"/>
          <w:szCs w:val="28"/>
        </w:rPr>
        <w:t xml:space="preserve"> и </w:t>
      </w:r>
      <w:r w:rsidR="001758CE"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</w:t>
      </w:r>
      <w:r w:rsidR="00DA69CC" w:rsidRPr="00F6375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DA69CC" w:rsidRPr="00F63752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от 29.10.2020 №3605</w:t>
      </w:r>
      <w:r w:rsidR="00DA69CC">
        <w:rPr>
          <w:sz w:val="28"/>
          <w:szCs w:val="28"/>
        </w:rPr>
        <w:t xml:space="preserve"> </w:t>
      </w:r>
      <w:r w:rsidR="00DA69CC" w:rsidRPr="00F63752">
        <w:rPr>
          <w:sz w:val="28"/>
          <w:szCs w:val="28"/>
        </w:rPr>
        <w:t>«Об утверждении муниципальной программы «Безопасность в муниципальном образовании «Город Всеволожск» на 2021-2025 годы»</w:t>
      </w:r>
      <w:r>
        <w:rPr>
          <w:sz w:val="28"/>
          <w:szCs w:val="28"/>
        </w:rPr>
        <w:t>.</w:t>
      </w:r>
    </w:p>
    <w:p w:rsidR="00DA69CC" w:rsidRDefault="00DA69CC" w:rsidP="00663688">
      <w:pPr>
        <w:spacing w:line="260" w:lineRule="exact"/>
        <w:jc w:val="both"/>
        <w:rPr>
          <w:sz w:val="24"/>
          <w:szCs w:val="24"/>
        </w:rPr>
      </w:pPr>
    </w:p>
    <w:p w:rsidR="00B73BF1" w:rsidRDefault="00B73BF1" w:rsidP="00663688">
      <w:pPr>
        <w:spacing w:line="260" w:lineRule="exact"/>
        <w:jc w:val="both"/>
        <w:rPr>
          <w:sz w:val="24"/>
          <w:szCs w:val="24"/>
        </w:rPr>
      </w:pPr>
    </w:p>
    <w:p w:rsidR="00B73BF1" w:rsidRDefault="00B73BF1" w:rsidP="00663688">
      <w:pPr>
        <w:spacing w:line="260" w:lineRule="exact"/>
        <w:jc w:val="both"/>
        <w:rPr>
          <w:sz w:val="24"/>
          <w:szCs w:val="24"/>
        </w:rPr>
      </w:pPr>
    </w:p>
    <w:p w:rsidR="00DA69CC" w:rsidRPr="002E6D00" w:rsidRDefault="00DA69CC" w:rsidP="00663688">
      <w:pPr>
        <w:spacing w:line="260" w:lineRule="exact"/>
        <w:jc w:val="both"/>
        <w:rPr>
          <w:sz w:val="24"/>
          <w:szCs w:val="24"/>
        </w:rPr>
      </w:pPr>
    </w:p>
    <w:p w:rsidR="00663688" w:rsidRPr="002E6D00" w:rsidRDefault="00663688" w:rsidP="00663688">
      <w:pPr>
        <w:spacing w:line="260" w:lineRule="exact"/>
        <w:ind w:left="360"/>
        <w:jc w:val="both"/>
        <w:rPr>
          <w:sz w:val="24"/>
          <w:szCs w:val="24"/>
        </w:rPr>
      </w:pPr>
      <w:r w:rsidRPr="002E6D00">
        <w:rPr>
          <w:sz w:val="24"/>
          <w:szCs w:val="24"/>
        </w:rPr>
        <w:t xml:space="preserve">*оценка эффективности приводится в соответствии с формулами, принятыми </w:t>
      </w:r>
      <w:r>
        <w:rPr>
          <w:sz w:val="24"/>
          <w:szCs w:val="24"/>
        </w:rPr>
        <w:t xml:space="preserve">                                      </w:t>
      </w:r>
      <w:r w:rsidRPr="002E6D00">
        <w:rPr>
          <w:sz w:val="24"/>
          <w:szCs w:val="24"/>
        </w:rPr>
        <w:t xml:space="preserve">в </w:t>
      </w:r>
      <w:r>
        <w:rPr>
          <w:sz w:val="24"/>
          <w:szCs w:val="24"/>
        </w:rPr>
        <w:t>программе (</w:t>
      </w:r>
      <w:r w:rsidRPr="002E6D00">
        <w:rPr>
          <w:sz w:val="24"/>
          <w:szCs w:val="24"/>
        </w:rPr>
        <w:t>подпрограмме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, с обязательным указанием уровня эффективности </w:t>
      </w:r>
      <w:r>
        <w:rPr>
          <w:sz w:val="24"/>
          <w:szCs w:val="24"/>
        </w:rPr>
        <w:t xml:space="preserve">                           </w:t>
      </w:r>
      <w:r w:rsidRPr="002E6D00">
        <w:rPr>
          <w:sz w:val="24"/>
          <w:szCs w:val="24"/>
        </w:rPr>
        <w:t xml:space="preserve">и </w:t>
      </w:r>
      <w:r>
        <w:rPr>
          <w:sz w:val="24"/>
          <w:szCs w:val="24"/>
        </w:rPr>
        <w:t>выводом (</w:t>
      </w:r>
      <w:r w:rsidRPr="002E6D00">
        <w:rPr>
          <w:sz w:val="24"/>
          <w:szCs w:val="24"/>
        </w:rPr>
        <w:t>предложением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 по дальнейшей реализации </w:t>
      </w:r>
      <w:r>
        <w:rPr>
          <w:sz w:val="24"/>
          <w:szCs w:val="24"/>
        </w:rPr>
        <w:t>программы (</w:t>
      </w:r>
      <w:r w:rsidRPr="002E6D00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>, корректировке или прекращении действия программы (подпрограммы).</w:t>
      </w:r>
    </w:p>
    <w:p w:rsidR="00101D9D" w:rsidRDefault="00101D9D"/>
    <w:sectPr w:rsidR="00101D9D" w:rsidSect="001758CE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F3"/>
    <w:multiLevelType w:val="hybridMultilevel"/>
    <w:tmpl w:val="BF7C7700"/>
    <w:lvl w:ilvl="0" w:tplc="C5F837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1975"/>
    <w:multiLevelType w:val="hybridMultilevel"/>
    <w:tmpl w:val="AFC8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6"/>
    <w:rsid w:val="00101D9D"/>
    <w:rsid w:val="001758CE"/>
    <w:rsid w:val="001A679B"/>
    <w:rsid w:val="0020260F"/>
    <w:rsid w:val="00241B74"/>
    <w:rsid w:val="00433BC1"/>
    <w:rsid w:val="00537AB8"/>
    <w:rsid w:val="005645EC"/>
    <w:rsid w:val="005A507B"/>
    <w:rsid w:val="00663688"/>
    <w:rsid w:val="009313D9"/>
    <w:rsid w:val="00945E73"/>
    <w:rsid w:val="00961A51"/>
    <w:rsid w:val="00981673"/>
    <w:rsid w:val="009A1240"/>
    <w:rsid w:val="00A64FC1"/>
    <w:rsid w:val="00AD4362"/>
    <w:rsid w:val="00B73BF1"/>
    <w:rsid w:val="00BF409E"/>
    <w:rsid w:val="00D40790"/>
    <w:rsid w:val="00DA69CC"/>
    <w:rsid w:val="00DB4136"/>
    <w:rsid w:val="00E51FBF"/>
    <w:rsid w:val="00E87F3A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88"/>
    <w:pPr>
      <w:ind w:left="720"/>
      <w:contextualSpacing/>
    </w:pPr>
  </w:style>
  <w:style w:type="paragraph" w:customStyle="1" w:styleId="Standard">
    <w:name w:val="Standard"/>
    <w:rsid w:val="00D407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No Spacing"/>
    <w:uiPriority w:val="99"/>
    <w:qFormat/>
    <w:rsid w:val="00D4079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41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88"/>
    <w:pPr>
      <w:ind w:left="720"/>
      <w:contextualSpacing/>
    </w:pPr>
  </w:style>
  <w:style w:type="paragraph" w:customStyle="1" w:styleId="Standard">
    <w:name w:val="Standard"/>
    <w:rsid w:val="00D407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No Spacing"/>
    <w:uiPriority w:val="99"/>
    <w:qFormat/>
    <w:rsid w:val="00D4079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41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Шалагинов</cp:lastModifiedBy>
  <cp:revision>25</cp:revision>
  <cp:lastPrinted>2021-01-29T06:16:00Z</cp:lastPrinted>
  <dcterms:created xsi:type="dcterms:W3CDTF">2021-01-28T11:18:00Z</dcterms:created>
  <dcterms:modified xsi:type="dcterms:W3CDTF">2021-01-29T06:38:00Z</dcterms:modified>
</cp:coreProperties>
</file>